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E925D" w14:textId="2C1ED362" w:rsidR="00C6753B" w:rsidRPr="00797CE1" w:rsidRDefault="00C6753B" w:rsidP="00C6753B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797CE1">
        <w:rPr>
          <w:rFonts w:asciiTheme="minorHAnsi" w:hAnsiTheme="minorHAnsi" w:cstheme="minorHAnsi"/>
          <w:b/>
          <w:color w:val="000000" w:themeColor="text1"/>
        </w:rPr>
        <w:t xml:space="preserve">PLAN PRACY </w:t>
      </w:r>
    </w:p>
    <w:p w14:paraId="0C31E2C3" w14:textId="0792A6C3" w:rsidR="00C6753B" w:rsidRPr="00797CE1" w:rsidRDefault="00C6753B" w:rsidP="00C6753B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797CE1">
        <w:rPr>
          <w:rFonts w:asciiTheme="minorHAnsi" w:hAnsiTheme="minorHAnsi" w:cstheme="minorHAnsi"/>
          <w:b/>
          <w:color w:val="000000" w:themeColor="text1"/>
        </w:rPr>
        <w:t>Komisji Budżetowej</w:t>
      </w:r>
    </w:p>
    <w:p w14:paraId="70D518AC" w14:textId="55668B67" w:rsidR="00C6753B" w:rsidRPr="00797CE1" w:rsidRDefault="00C6753B" w:rsidP="00C6753B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797CE1">
        <w:rPr>
          <w:rFonts w:asciiTheme="minorHAnsi" w:hAnsiTheme="minorHAnsi" w:cstheme="minorHAnsi"/>
          <w:b/>
          <w:color w:val="000000" w:themeColor="text1"/>
        </w:rPr>
        <w:t>Rady Miejskiej w Śremie na 202</w:t>
      </w:r>
      <w:r w:rsidR="00592A95" w:rsidRPr="00797CE1">
        <w:rPr>
          <w:rFonts w:asciiTheme="minorHAnsi" w:hAnsiTheme="minorHAnsi" w:cstheme="minorHAnsi"/>
          <w:b/>
          <w:color w:val="000000" w:themeColor="text1"/>
        </w:rPr>
        <w:t>5</w:t>
      </w:r>
      <w:r w:rsidRPr="00797CE1">
        <w:rPr>
          <w:rFonts w:asciiTheme="minorHAnsi" w:hAnsiTheme="minorHAnsi" w:cstheme="minorHAnsi"/>
          <w:b/>
          <w:color w:val="000000" w:themeColor="text1"/>
        </w:rPr>
        <w:t xml:space="preserve"> rok</w:t>
      </w:r>
    </w:p>
    <w:p w14:paraId="19A5F700" w14:textId="01B9F1B7" w:rsidR="000122E8" w:rsidRPr="00797CE1" w:rsidRDefault="000122E8" w:rsidP="00B91BED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557A9C3F" w14:textId="77777777" w:rsidR="00D75741" w:rsidRPr="00797CE1" w:rsidRDefault="00D75741" w:rsidP="00B91BED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7E75A00F" w14:textId="77777777" w:rsidR="00B91BED" w:rsidRPr="00797CE1" w:rsidRDefault="00B91BED" w:rsidP="00B91BED">
      <w:pPr>
        <w:ind w:right="-459"/>
        <w:rPr>
          <w:rFonts w:asciiTheme="minorHAnsi" w:hAnsiTheme="minorHAnsi" w:cstheme="minorHAnsi"/>
          <w:b/>
          <w:color w:val="000000" w:themeColor="text1"/>
        </w:rPr>
      </w:pPr>
      <w:r w:rsidRPr="00797CE1">
        <w:rPr>
          <w:rFonts w:asciiTheme="minorHAnsi" w:hAnsiTheme="minorHAnsi" w:cstheme="minorHAnsi"/>
          <w:b/>
          <w:color w:val="000000" w:themeColor="text1"/>
        </w:rPr>
        <w:t xml:space="preserve">Styczeń: </w:t>
      </w:r>
      <w:r w:rsidRPr="00797CE1">
        <w:rPr>
          <w:rFonts w:asciiTheme="minorHAnsi" w:hAnsiTheme="minorHAnsi" w:cstheme="minorHAnsi"/>
          <w:b/>
          <w:color w:val="000000" w:themeColor="text1"/>
        </w:rPr>
        <w:tab/>
        <w:t xml:space="preserve">   </w:t>
      </w:r>
    </w:p>
    <w:p w14:paraId="50F0260F" w14:textId="21045EBE" w:rsidR="00C6753B" w:rsidRPr="00797CE1" w:rsidRDefault="00B91BED" w:rsidP="00C6753B">
      <w:pPr>
        <w:tabs>
          <w:tab w:val="left" w:pos="426"/>
        </w:tabs>
        <w:ind w:right="-459"/>
        <w:rPr>
          <w:rFonts w:asciiTheme="minorHAnsi" w:hAnsiTheme="minorHAnsi" w:cstheme="minorHAnsi"/>
          <w:color w:val="000000" w:themeColor="text1"/>
        </w:rPr>
      </w:pPr>
      <w:r w:rsidRPr="00797CE1">
        <w:rPr>
          <w:rFonts w:asciiTheme="minorHAnsi" w:hAnsiTheme="minorHAnsi" w:cstheme="minorHAnsi"/>
          <w:color w:val="000000" w:themeColor="text1"/>
        </w:rPr>
        <w:t xml:space="preserve">   </w:t>
      </w:r>
      <w:r w:rsidR="00C6753B" w:rsidRPr="00797CE1">
        <w:rPr>
          <w:rFonts w:asciiTheme="minorHAnsi" w:hAnsiTheme="minorHAnsi" w:cstheme="minorHAnsi"/>
          <w:color w:val="000000" w:themeColor="text1"/>
        </w:rPr>
        <w:tab/>
      </w:r>
      <w:r w:rsidRPr="00797CE1">
        <w:rPr>
          <w:rFonts w:asciiTheme="minorHAnsi" w:hAnsiTheme="minorHAnsi" w:cstheme="minorHAnsi"/>
          <w:color w:val="000000" w:themeColor="text1"/>
        </w:rPr>
        <w:t>1. Sprawozdan</w:t>
      </w:r>
      <w:r w:rsidR="00B877F5" w:rsidRPr="00797CE1">
        <w:rPr>
          <w:rFonts w:asciiTheme="minorHAnsi" w:hAnsiTheme="minorHAnsi" w:cstheme="minorHAnsi"/>
          <w:color w:val="000000" w:themeColor="text1"/>
        </w:rPr>
        <w:t>ie z działalności Komisji za 202</w:t>
      </w:r>
      <w:r w:rsidR="00592A95" w:rsidRPr="00797CE1">
        <w:rPr>
          <w:rFonts w:asciiTheme="minorHAnsi" w:hAnsiTheme="minorHAnsi" w:cstheme="minorHAnsi"/>
          <w:color w:val="000000" w:themeColor="text1"/>
        </w:rPr>
        <w:t>4</w:t>
      </w:r>
      <w:r w:rsidRPr="00797CE1">
        <w:rPr>
          <w:rFonts w:asciiTheme="minorHAnsi" w:hAnsiTheme="minorHAnsi" w:cstheme="minorHAnsi"/>
          <w:color w:val="000000" w:themeColor="text1"/>
        </w:rPr>
        <w:t xml:space="preserve"> r</w:t>
      </w:r>
      <w:r w:rsidR="00C6753B" w:rsidRPr="00797CE1">
        <w:rPr>
          <w:rFonts w:asciiTheme="minorHAnsi" w:hAnsiTheme="minorHAnsi" w:cstheme="minorHAnsi"/>
          <w:color w:val="000000" w:themeColor="text1"/>
        </w:rPr>
        <w:t>ok</w:t>
      </w:r>
      <w:r w:rsidRPr="00797CE1">
        <w:rPr>
          <w:rFonts w:asciiTheme="minorHAnsi" w:hAnsiTheme="minorHAnsi" w:cstheme="minorHAnsi"/>
          <w:color w:val="000000" w:themeColor="text1"/>
        </w:rPr>
        <w:t>.</w:t>
      </w:r>
    </w:p>
    <w:p w14:paraId="36532685" w14:textId="3FB35E90" w:rsidR="00B91BED" w:rsidRPr="00797CE1" w:rsidRDefault="00C6753B" w:rsidP="00C6753B">
      <w:pPr>
        <w:tabs>
          <w:tab w:val="left" w:pos="426"/>
        </w:tabs>
        <w:ind w:right="-459"/>
        <w:rPr>
          <w:rFonts w:asciiTheme="minorHAnsi" w:hAnsiTheme="minorHAnsi" w:cstheme="minorHAnsi"/>
          <w:color w:val="000000" w:themeColor="text1"/>
        </w:rPr>
      </w:pPr>
      <w:r w:rsidRPr="00797CE1">
        <w:rPr>
          <w:rFonts w:asciiTheme="minorHAnsi" w:hAnsiTheme="minorHAnsi" w:cstheme="minorHAnsi"/>
          <w:color w:val="000000" w:themeColor="text1"/>
        </w:rPr>
        <w:tab/>
      </w:r>
      <w:r w:rsidR="00B91BED" w:rsidRPr="00797CE1">
        <w:rPr>
          <w:rFonts w:asciiTheme="minorHAnsi" w:hAnsiTheme="minorHAnsi" w:cstheme="minorHAnsi"/>
          <w:color w:val="000000" w:themeColor="text1"/>
        </w:rPr>
        <w:t>2.</w:t>
      </w:r>
      <w:r w:rsidR="00B91BED" w:rsidRPr="00797CE1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B91BED" w:rsidRPr="00797CE1">
        <w:rPr>
          <w:rFonts w:asciiTheme="minorHAnsi" w:hAnsiTheme="minorHAnsi" w:cstheme="minorHAnsi"/>
          <w:color w:val="000000" w:themeColor="text1"/>
        </w:rPr>
        <w:t>Opiniowanie zgłoszonych projektów uchwał.</w:t>
      </w:r>
    </w:p>
    <w:p w14:paraId="363F0DF9" w14:textId="77777777" w:rsidR="00B91BED" w:rsidRPr="00797CE1" w:rsidRDefault="00B91BED" w:rsidP="00B91BED">
      <w:pPr>
        <w:ind w:right="-459"/>
        <w:rPr>
          <w:rFonts w:asciiTheme="minorHAnsi" w:hAnsiTheme="minorHAnsi" w:cstheme="minorHAnsi"/>
          <w:color w:val="000000" w:themeColor="text1"/>
        </w:rPr>
      </w:pPr>
    </w:p>
    <w:p w14:paraId="44F5301F" w14:textId="77777777" w:rsidR="000122E8" w:rsidRPr="00797CE1" w:rsidRDefault="000122E8" w:rsidP="00B91BED">
      <w:pPr>
        <w:ind w:right="-459"/>
        <w:rPr>
          <w:rFonts w:asciiTheme="minorHAnsi" w:hAnsiTheme="minorHAnsi" w:cstheme="minorHAnsi"/>
          <w:color w:val="000000" w:themeColor="text1"/>
        </w:rPr>
      </w:pPr>
    </w:p>
    <w:p w14:paraId="2C07D5A9" w14:textId="77777777" w:rsidR="00B91BED" w:rsidRPr="00797CE1" w:rsidRDefault="00B91BED" w:rsidP="00B91BED">
      <w:pPr>
        <w:ind w:left="1416" w:right="-459" w:hanging="1416"/>
        <w:rPr>
          <w:rFonts w:asciiTheme="minorHAnsi" w:hAnsiTheme="minorHAnsi" w:cstheme="minorHAnsi"/>
          <w:b/>
          <w:color w:val="000000" w:themeColor="text1"/>
        </w:rPr>
      </w:pPr>
      <w:r w:rsidRPr="00797CE1">
        <w:rPr>
          <w:rFonts w:asciiTheme="minorHAnsi" w:hAnsiTheme="minorHAnsi" w:cstheme="minorHAnsi"/>
          <w:b/>
          <w:color w:val="000000" w:themeColor="text1"/>
        </w:rPr>
        <w:t>Luty:</w:t>
      </w:r>
    </w:p>
    <w:p w14:paraId="439C83D2" w14:textId="2CFC6553" w:rsidR="00B91BED" w:rsidRPr="00797CE1" w:rsidRDefault="00592A95" w:rsidP="00592A95">
      <w:pPr>
        <w:pStyle w:val="Akapitzlist"/>
        <w:numPr>
          <w:ilvl w:val="0"/>
          <w:numId w:val="10"/>
        </w:numPr>
        <w:ind w:right="-459"/>
        <w:rPr>
          <w:rFonts w:asciiTheme="minorHAnsi" w:hAnsiTheme="minorHAnsi" w:cstheme="minorHAnsi"/>
          <w:color w:val="000000" w:themeColor="text1"/>
        </w:rPr>
      </w:pPr>
      <w:r w:rsidRPr="00797CE1">
        <w:rPr>
          <w:rFonts w:asciiTheme="minorHAnsi" w:hAnsiTheme="minorHAnsi" w:cstheme="minorHAnsi"/>
          <w:color w:val="000000" w:themeColor="text1"/>
        </w:rPr>
        <w:t>Opiniowanie zgłoszonych projektów uchwał.</w:t>
      </w:r>
    </w:p>
    <w:p w14:paraId="6B4B072E" w14:textId="77777777" w:rsidR="00B91BED" w:rsidRPr="00797CE1" w:rsidRDefault="00B91BED" w:rsidP="00B91BED">
      <w:pPr>
        <w:ind w:right="-459"/>
        <w:rPr>
          <w:rFonts w:asciiTheme="minorHAnsi" w:hAnsiTheme="minorHAnsi" w:cstheme="minorHAnsi"/>
          <w:b/>
          <w:color w:val="000000" w:themeColor="text1"/>
        </w:rPr>
      </w:pPr>
    </w:p>
    <w:p w14:paraId="0D43F2C7" w14:textId="77777777" w:rsidR="000122E8" w:rsidRPr="00797CE1" w:rsidRDefault="000122E8" w:rsidP="00B91BED">
      <w:pPr>
        <w:ind w:right="-459"/>
        <w:rPr>
          <w:rFonts w:asciiTheme="minorHAnsi" w:hAnsiTheme="minorHAnsi" w:cstheme="minorHAnsi"/>
          <w:b/>
          <w:color w:val="000000" w:themeColor="text1"/>
        </w:rPr>
      </w:pPr>
    </w:p>
    <w:p w14:paraId="385F5697" w14:textId="77777777" w:rsidR="00B91BED" w:rsidRPr="00797CE1" w:rsidRDefault="00B91BED" w:rsidP="00B91BED">
      <w:pPr>
        <w:ind w:left="1416" w:right="-2" w:hanging="1416"/>
        <w:rPr>
          <w:rFonts w:asciiTheme="minorHAnsi" w:hAnsiTheme="minorHAnsi" w:cstheme="minorHAnsi"/>
          <w:b/>
          <w:color w:val="000000" w:themeColor="text1"/>
        </w:rPr>
      </w:pPr>
      <w:r w:rsidRPr="00797CE1">
        <w:rPr>
          <w:rFonts w:asciiTheme="minorHAnsi" w:hAnsiTheme="minorHAnsi" w:cstheme="minorHAnsi"/>
          <w:b/>
          <w:color w:val="000000" w:themeColor="text1"/>
        </w:rPr>
        <w:t>Marzec:</w:t>
      </w:r>
      <w:r w:rsidRPr="00797CE1">
        <w:rPr>
          <w:rFonts w:asciiTheme="minorHAnsi" w:hAnsiTheme="minorHAnsi" w:cstheme="minorHAnsi"/>
          <w:b/>
          <w:color w:val="000000" w:themeColor="text1"/>
        </w:rPr>
        <w:tab/>
        <w:t xml:space="preserve">  </w:t>
      </w:r>
    </w:p>
    <w:p w14:paraId="3C89A178" w14:textId="1AE69E45" w:rsidR="00B91BED" w:rsidRPr="00797CE1" w:rsidRDefault="00B91BED" w:rsidP="00C6753B">
      <w:pPr>
        <w:numPr>
          <w:ilvl w:val="0"/>
          <w:numId w:val="1"/>
        </w:numPr>
        <w:ind w:right="-2" w:hanging="294"/>
        <w:jc w:val="both"/>
        <w:rPr>
          <w:rFonts w:asciiTheme="minorHAnsi" w:hAnsiTheme="minorHAnsi" w:cstheme="minorHAnsi"/>
          <w:color w:val="000000" w:themeColor="text1"/>
        </w:rPr>
      </w:pPr>
      <w:r w:rsidRPr="00797CE1">
        <w:rPr>
          <w:rFonts w:asciiTheme="minorHAnsi" w:hAnsiTheme="minorHAnsi" w:cstheme="minorHAnsi"/>
          <w:color w:val="000000" w:themeColor="text1"/>
        </w:rPr>
        <w:t>Informacja nt. umorzeń i odroczeń terminów płatności podat</w:t>
      </w:r>
      <w:r w:rsidR="00B877F5" w:rsidRPr="00797CE1">
        <w:rPr>
          <w:rFonts w:asciiTheme="minorHAnsi" w:hAnsiTheme="minorHAnsi" w:cstheme="minorHAnsi"/>
          <w:color w:val="000000" w:themeColor="text1"/>
        </w:rPr>
        <w:t>ków i opłat lokalnych w roku 202</w:t>
      </w:r>
      <w:r w:rsidR="00592A95" w:rsidRPr="00797CE1">
        <w:rPr>
          <w:rFonts w:asciiTheme="minorHAnsi" w:hAnsiTheme="minorHAnsi" w:cstheme="minorHAnsi"/>
          <w:color w:val="000000" w:themeColor="text1"/>
        </w:rPr>
        <w:t>4</w:t>
      </w:r>
      <w:r w:rsidR="00C6753B" w:rsidRPr="00797CE1">
        <w:rPr>
          <w:rFonts w:asciiTheme="minorHAnsi" w:hAnsiTheme="minorHAnsi" w:cstheme="minorHAnsi"/>
          <w:color w:val="000000" w:themeColor="text1"/>
        </w:rPr>
        <w:t>.</w:t>
      </w:r>
    </w:p>
    <w:p w14:paraId="3175C838" w14:textId="33E48DF8" w:rsidR="00B91BED" w:rsidRPr="00797CE1" w:rsidRDefault="00592A95" w:rsidP="00592A95">
      <w:pPr>
        <w:pStyle w:val="Akapitzlist"/>
        <w:numPr>
          <w:ilvl w:val="0"/>
          <w:numId w:val="1"/>
        </w:numPr>
        <w:ind w:right="-2" w:hanging="294"/>
        <w:jc w:val="both"/>
        <w:rPr>
          <w:rFonts w:asciiTheme="minorHAnsi" w:hAnsiTheme="minorHAnsi" w:cstheme="minorHAnsi"/>
          <w:color w:val="000000" w:themeColor="text1"/>
        </w:rPr>
      </w:pPr>
      <w:r w:rsidRPr="00797CE1">
        <w:rPr>
          <w:rFonts w:asciiTheme="minorHAnsi" w:hAnsiTheme="minorHAnsi" w:cstheme="minorHAnsi"/>
          <w:color w:val="000000" w:themeColor="text1"/>
        </w:rPr>
        <w:t>Opiniowanie zgłoszonych projektów uchwał.</w:t>
      </w:r>
    </w:p>
    <w:p w14:paraId="02C563C9" w14:textId="77777777" w:rsidR="000122E8" w:rsidRPr="00797CE1" w:rsidRDefault="000122E8" w:rsidP="00B91BED">
      <w:pPr>
        <w:ind w:right="-2"/>
        <w:jc w:val="both"/>
        <w:rPr>
          <w:rFonts w:asciiTheme="minorHAnsi" w:hAnsiTheme="minorHAnsi" w:cstheme="minorHAnsi"/>
          <w:color w:val="000000" w:themeColor="text1"/>
        </w:rPr>
      </w:pPr>
    </w:p>
    <w:p w14:paraId="0811BB26" w14:textId="77777777" w:rsidR="001A53D9" w:rsidRPr="00797CE1" w:rsidRDefault="001A53D9" w:rsidP="00B91BED">
      <w:pPr>
        <w:ind w:right="-2"/>
        <w:jc w:val="both"/>
        <w:rPr>
          <w:rFonts w:asciiTheme="minorHAnsi" w:hAnsiTheme="minorHAnsi" w:cstheme="minorHAnsi"/>
          <w:color w:val="000000" w:themeColor="text1"/>
        </w:rPr>
      </w:pPr>
    </w:p>
    <w:p w14:paraId="1BA5A4CD" w14:textId="77777777" w:rsidR="00B91BED" w:rsidRPr="00797CE1" w:rsidRDefault="00B91BED" w:rsidP="00B91BED">
      <w:pPr>
        <w:ind w:right="-2"/>
        <w:jc w:val="both"/>
        <w:rPr>
          <w:rFonts w:asciiTheme="minorHAnsi" w:hAnsiTheme="minorHAnsi" w:cstheme="minorHAnsi"/>
          <w:b/>
          <w:color w:val="000000" w:themeColor="text1"/>
        </w:rPr>
      </w:pPr>
      <w:r w:rsidRPr="00797CE1">
        <w:rPr>
          <w:rFonts w:asciiTheme="minorHAnsi" w:hAnsiTheme="minorHAnsi" w:cstheme="minorHAnsi"/>
          <w:b/>
          <w:color w:val="000000" w:themeColor="text1"/>
        </w:rPr>
        <w:t>Kwiecień:</w:t>
      </w:r>
    </w:p>
    <w:p w14:paraId="3CB001BF" w14:textId="4982A594" w:rsidR="00B91BED" w:rsidRPr="00797CE1" w:rsidRDefault="00B91BED" w:rsidP="00C6753B">
      <w:pPr>
        <w:numPr>
          <w:ilvl w:val="0"/>
          <w:numId w:val="2"/>
        </w:numPr>
        <w:ind w:right="-2" w:hanging="294"/>
        <w:jc w:val="both"/>
        <w:rPr>
          <w:rFonts w:asciiTheme="minorHAnsi" w:hAnsiTheme="minorHAnsi" w:cstheme="minorHAnsi"/>
          <w:color w:val="000000" w:themeColor="text1"/>
        </w:rPr>
      </w:pPr>
      <w:r w:rsidRPr="00797CE1">
        <w:rPr>
          <w:rFonts w:asciiTheme="minorHAnsi" w:hAnsiTheme="minorHAnsi" w:cstheme="minorHAnsi"/>
          <w:color w:val="000000" w:themeColor="text1"/>
        </w:rPr>
        <w:t>Sprawozdanie z wyk</w:t>
      </w:r>
      <w:r w:rsidR="00B877F5" w:rsidRPr="00797CE1">
        <w:rPr>
          <w:rFonts w:asciiTheme="minorHAnsi" w:hAnsiTheme="minorHAnsi" w:cstheme="minorHAnsi"/>
          <w:color w:val="000000" w:themeColor="text1"/>
        </w:rPr>
        <w:t>onania budżetu gminy Śrem za 202</w:t>
      </w:r>
      <w:r w:rsidR="00592A95" w:rsidRPr="00797CE1">
        <w:rPr>
          <w:rFonts w:asciiTheme="minorHAnsi" w:hAnsiTheme="minorHAnsi" w:cstheme="minorHAnsi"/>
          <w:color w:val="000000" w:themeColor="text1"/>
        </w:rPr>
        <w:t xml:space="preserve">4 </w:t>
      </w:r>
      <w:r w:rsidRPr="00797CE1">
        <w:rPr>
          <w:rFonts w:asciiTheme="minorHAnsi" w:hAnsiTheme="minorHAnsi" w:cstheme="minorHAnsi"/>
          <w:color w:val="000000" w:themeColor="text1"/>
        </w:rPr>
        <w:t>r</w:t>
      </w:r>
      <w:r w:rsidR="00C6753B" w:rsidRPr="00797CE1">
        <w:rPr>
          <w:rFonts w:asciiTheme="minorHAnsi" w:hAnsiTheme="minorHAnsi" w:cstheme="minorHAnsi"/>
          <w:color w:val="000000" w:themeColor="text1"/>
        </w:rPr>
        <w:t>ok</w:t>
      </w:r>
      <w:r w:rsidRPr="00797CE1">
        <w:rPr>
          <w:rFonts w:asciiTheme="minorHAnsi" w:hAnsiTheme="minorHAnsi" w:cstheme="minorHAnsi"/>
          <w:color w:val="000000" w:themeColor="text1"/>
        </w:rPr>
        <w:t>.</w:t>
      </w:r>
    </w:p>
    <w:p w14:paraId="0702410F" w14:textId="5B6174CB" w:rsidR="00B877F5" w:rsidRPr="00797CE1" w:rsidRDefault="00592A95" w:rsidP="00592A95">
      <w:pPr>
        <w:pStyle w:val="Akapitzlist"/>
        <w:numPr>
          <w:ilvl w:val="0"/>
          <w:numId w:val="2"/>
        </w:numPr>
        <w:ind w:right="-459" w:hanging="294"/>
        <w:jc w:val="both"/>
        <w:rPr>
          <w:rFonts w:asciiTheme="minorHAnsi" w:hAnsiTheme="minorHAnsi" w:cstheme="minorHAnsi"/>
          <w:b/>
          <w:color w:val="000000" w:themeColor="text1"/>
        </w:rPr>
      </w:pPr>
      <w:r w:rsidRPr="00797CE1">
        <w:rPr>
          <w:rFonts w:asciiTheme="minorHAnsi" w:hAnsiTheme="minorHAnsi" w:cstheme="minorHAnsi"/>
          <w:color w:val="000000" w:themeColor="text1"/>
        </w:rPr>
        <w:t>Opiniowanie zgłoszonych projektów uchwał.</w:t>
      </w:r>
    </w:p>
    <w:p w14:paraId="6991BEEE" w14:textId="77777777" w:rsidR="000122E8" w:rsidRPr="00797CE1" w:rsidRDefault="000122E8" w:rsidP="00B91BED">
      <w:pPr>
        <w:ind w:right="-459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1ECA73CE" w14:textId="77777777" w:rsidR="001A53D9" w:rsidRPr="00797CE1" w:rsidRDefault="001A53D9" w:rsidP="00B91BED">
      <w:pPr>
        <w:ind w:right="-459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4002A2B9" w14:textId="77777777" w:rsidR="00B91BED" w:rsidRPr="00797CE1" w:rsidRDefault="00B91BED" w:rsidP="00B91BED">
      <w:pPr>
        <w:ind w:right="-459"/>
        <w:jc w:val="both"/>
        <w:rPr>
          <w:rFonts w:asciiTheme="minorHAnsi" w:hAnsiTheme="minorHAnsi" w:cstheme="minorHAnsi"/>
          <w:b/>
          <w:color w:val="000000" w:themeColor="text1"/>
        </w:rPr>
      </w:pPr>
      <w:r w:rsidRPr="00797CE1">
        <w:rPr>
          <w:rFonts w:asciiTheme="minorHAnsi" w:hAnsiTheme="minorHAnsi" w:cstheme="minorHAnsi"/>
          <w:b/>
          <w:color w:val="000000" w:themeColor="text1"/>
        </w:rPr>
        <w:t>Maj:</w:t>
      </w:r>
    </w:p>
    <w:p w14:paraId="40297AAF" w14:textId="77777777" w:rsidR="00B91BED" w:rsidRPr="00797CE1" w:rsidRDefault="00B91BED" w:rsidP="00C6753B">
      <w:pPr>
        <w:numPr>
          <w:ilvl w:val="0"/>
          <w:numId w:val="3"/>
        </w:numPr>
        <w:ind w:right="-2" w:hanging="294"/>
        <w:jc w:val="both"/>
        <w:rPr>
          <w:rFonts w:asciiTheme="minorHAnsi" w:hAnsiTheme="minorHAnsi" w:cstheme="minorHAnsi"/>
          <w:color w:val="000000" w:themeColor="text1"/>
        </w:rPr>
      </w:pPr>
      <w:r w:rsidRPr="00797CE1">
        <w:rPr>
          <w:rFonts w:asciiTheme="minorHAnsi" w:hAnsiTheme="minorHAnsi" w:cstheme="minorHAnsi"/>
          <w:color w:val="000000" w:themeColor="text1"/>
        </w:rPr>
        <w:t>Analiza sprawozdania finansowego jednostki samorządu terytorialnego.</w:t>
      </w:r>
    </w:p>
    <w:p w14:paraId="12A00287" w14:textId="77777777" w:rsidR="00592A95" w:rsidRPr="00797CE1" w:rsidRDefault="00592A95" w:rsidP="00592A95">
      <w:pPr>
        <w:pStyle w:val="Akapitzlist"/>
        <w:numPr>
          <w:ilvl w:val="0"/>
          <w:numId w:val="3"/>
        </w:numPr>
        <w:ind w:right="-459" w:hanging="294"/>
        <w:jc w:val="both"/>
        <w:rPr>
          <w:rFonts w:asciiTheme="minorHAnsi" w:hAnsiTheme="minorHAnsi" w:cstheme="minorHAnsi"/>
          <w:b/>
          <w:color w:val="000000" w:themeColor="text1"/>
        </w:rPr>
      </w:pPr>
      <w:r w:rsidRPr="00797CE1">
        <w:rPr>
          <w:rFonts w:asciiTheme="minorHAnsi" w:hAnsiTheme="minorHAnsi" w:cstheme="minorHAnsi"/>
          <w:color w:val="000000" w:themeColor="text1"/>
        </w:rPr>
        <w:t>Opiniowanie zgłoszonych projektów uchwał.</w:t>
      </w:r>
    </w:p>
    <w:p w14:paraId="2ADF46A7" w14:textId="77777777" w:rsidR="00B91BED" w:rsidRPr="00797CE1" w:rsidRDefault="00B91BED" w:rsidP="00B91BED">
      <w:pPr>
        <w:ind w:right="-459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1756910C" w14:textId="77777777" w:rsidR="000122E8" w:rsidRPr="00797CE1" w:rsidRDefault="000122E8" w:rsidP="00B91BED">
      <w:pPr>
        <w:ind w:right="-459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3521C365" w14:textId="77777777" w:rsidR="00B91BED" w:rsidRPr="00797CE1" w:rsidRDefault="00B91BED" w:rsidP="00B91BED">
      <w:pPr>
        <w:ind w:right="-459"/>
        <w:jc w:val="both"/>
        <w:rPr>
          <w:rFonts w:asciiTheme="minorHAnsi" w:hAnsiTheme="minorHAnsi" w:cstheme="minorHAnsi"/>
          <w:b/>
          <w:color w:val="000000" w:themeColor="text1"/>
        </w:rPr>
      </w:pPr>
      <w:r w:rsidRPr="00797CE1">
        <w:rPr>
          <w:rFonts w:asciiTheme="minorHAnsi" w:hAnsiTheme="minorHAnsi" w:cstheme="minorHAnsi"/>
          <w:b/>
          <w:color w:val="000000" w:themeColor="text1"/>
        </w:rPr>
        <w:t>Czerwiec:</w:t>
      </w:r>
    </w:p>
    <w:p w14:paraId="0532333A" w14:textId="77777777" w:rsidR="004208BE" w:rsidRPr="00797CE1" w:rsidRDefault="004208BE" w:rsidP="004208BE">
      <w:pPr>
        <w:numPr>
          <w:ilvl w:val="0"/>
          <w:numId w:val="6"/>
        </w:numPr>
        <w:ind w:left="709" w:right="-2" w:hanging="283"/>
        <w:jc w:val="both"/>
        <w:rPr>
          <w:rFonts w:asciiTheme="minorHAnsi" w:hAnsiTheme="minorHAnsi" w:cstheme="minorHAnsi"/>
          <w:color w:val="000000" w:themeColor="text1"/>
        </w:rPr>
      </w:pPr>
      <w:r w:rsidRPr="00797CE1">
        <w:rPr>
          <w:rFonts w:asciiTheme="minorHAnsi" w:hAnsiTheme="minorHAnsi" w:cstheme="minorHAnsi"/>
          <w:color w:val="000000" w:themeColor="text1"/>
        </w:rPr>
        <w:t>Informacja nt. zobowiązań finansowych zawartych przez gminę Śrem.</w:t>
      </w:r>
    </w:p>
    <w:p w14:paraId="105575C7" w14:textId="77777777" w:rsidR="00592A95" w:rsidRPr="00797CE1" w:rsidRDefault="00592A95" w:rsidP="00592A95">
      <w:pPr>
        <w:pStyle w:val="Akapitzlist"/>
        <w:numPr>
          <w:ilvl w:val="0"/>
          <w:numId w:val="12"/>
        </w:numPr>
        <w:ind w:right="-459" w:hanging="294"/>
        <w:jc w:val="both"/>
        <w:rPr>
          <w:rFonts w:asciiTheme="minorHAnsi" w:hAnsiTheme="minorHAnsi" w:cstheme="minorHAnsi"/>
          <w:b/>
          <w:color w:val="000000" w:themeColor="text1"/>
        </w:rPr>
      </w:pPr>
      <w:r w:rsidRPr="00797CE1">
        <w:rPr>
          <w:rFonts w:asciiTheme="minorHAnsi" w:hAnsiTheme="minorHAnsi" w:cstheme="minorHAnsi"/>
          <w:color w:val="000000" w:themeColor="text1"/>
        </w:rPr>
        <w:t>Opiniowanie zgłoszonych projektów uchwał.</w:t>
      </w:r>
    </w:p>
    <w:p w14:paraId="3A31E19C" w14:textId="77777777" w:rsidR="00B91BED" w:rsidRPr="00797CE1" w:rsidRDefault="00B91BED" w:rsidP="00B91BED">
      <w:pPr>
        <w:ind w:right="-459"/>
        <w:jc w:val="both"/>
        <w:rPr>
          <w:rFonts w:asciiTheme="minorHAnsi" w:hAnsiTheme="minorHAnsi" w:cstheme="minorHAnsi"/>
          <w:color w:val="000000" w:themeColor="text1"/>
        </w:rPr>
      </w:pPr>
    </w:p>
    <w:p w14:paraId="6F074901" w14:textId="77777777" w:rsidR="000122E8" w:rsidRPr="00797CE1" w:rsidRDefault="000122E8" w:rsidP="00B91BED">
      <w:pPr>
        <w:ind w:right="-459"/>
        <w:jc w:val="both"/>
        <w:rPr>
          <w:rFonts w:asciiTheme="minorHAnsi" w:hAnsiTheme="minorHAnsi" w:cstheme="minorHAnsi"/>
          <w:color w:val="000000" w:themeColor="text1"/>
        </w:rPr>
      </w:pPr>
    </w:p>
    <w:p w14:paraId="0588AECB" w14:textId="77777777" w:rsidR="000122E8" w:rsidRPr="00797CE1" w:rsidRDefault="000122E8" w:rsidP="00592A95">
      <w:pPr>
        <w:ind w:right="-459"/>
        <w:jc w:val="center"/>
        <w:rPr>
          <w:rFonts w:asciiTheme="minorHAnsi" w:hAnsiTheme="minorHAnsi" w:cstheme="minorHAnsi"/>
          <w:color w:val="000000" w:themeColor="text1"/>
        </w:rPr>
      </w:pPr>
    </w:p>
    <w:p w14:paraId="26A8DE1D" w14:textId="00ADAC0D" w:rsidR="00B91BED" w:rsidRPr="00797CE1" w:rsidRDefault="00B91BED" w:rsidP="00592A95">
      <w:pPr>
        <w:ind w:right="-459"/>
        <w:jc w:val="center"/>
        <w:rPr>
          <w:rFonts w:asciiTheme="minorHAnsi" w:hAnsiTheme="minorHAnsi" w:cstheme="minorHAnsi"/>
          <w:b/>
          <w:color w:val="000000" w:themeColor="text1"/>
        </w:rPr>
      </w:pPr>
      <w:r w:rsidRPr="00797CE1">
        <w:rPr>
          <w:rFonts w:asciiTheme="minorHAnsi" w:hAnsiTheme="minorHAnsi" w:cstheme="minorHAnsi"/>
          <w:b/>
          <w:color w:val="000000" w:themeColor="text1"/>
        </w:rPr>
        <w:t>Lipiec</w:t>
      </w:r>
      <w:r w:rsidR="00592A95" w:rsidRPr="00797CE1">
        <w:rPr>
          <w:rFonts w:asciiTheme="minorHAnsi" w:hAnsiTheme="minorHAnsi" w:cstheme="minorHAnsi"/>
          <w:b/>
          <w:color w:val="000000" w:themeColor="text1"/>
        </w:rPr>
        <w:t>/</w:t>
      </w:r>
      <w:r w:rsidRPr="00797CE1">
        <w:rPr>
          <w:rFonts w:asciiTheme="minorHAnsi" w:hAnsiTheme="minorHAnsi" w:cstheme="minorHAnsi"/>
          <w:b/>
          <w:color w:val="000000" w:themeColor="text1"/>
        </w:rPr>
        <w:t>Sierpień - przerwa wakacyjna</w:t>
      </w:r>
    </w:p>
    <w:p w14:paraId="56C329EE" w14:textId="77777777" w:rsidR="000122E8" w:rsidRPr="00797CE1" w:rsidRDefault="000122E8" w:rsidP="00B91BED">
      <w:pPr>
        <w:ind w:right="-459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627143DD" w14:textId="77777777" w:rsidR="001A53D9" w:rsidRPr="00797CE1" w:rsidRDefault="001A53D9" w:rsidP="00B91BED">
      <w:pPr>
        <w:ind w:right="-459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348629F6" w14:textId="77777777" w:rsidR="001A53D9" w:rsidRPr="00797CE1" w:rsidRDefault="001A53D9" w:rsidP="00B91BED">
      <w:pPr>
        <w:ind w:right="-459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5C2CB3FF" w14:textId="77777777" w:rsidR="00B91BED" w:rsidRPr="00797CE1" w:rsidRDefault="00B91BED" w:rsidP="00B91BED">
      <w:pPr>
        <w:ind w:right="-459"/>
        <w:jc w:val="both"/>
        <w:rPr>
          <w:rFonts w:asciiTheme="minorHAnsi" w:hAnsiTheme="minorHAnsi" w:cstheme="minorHAnsi"/>
          <w:b/>
          <w:color w:val="000000" w:themeColor="text1"/>
        </w:rPr>
      </w:pPr>
      <w:r w:rsidRPr="00797CE1">
        <w:rPr>
          <w:rFonts w:asciiTheme="minorHAnsi" w:hAnsiTheme="minorHAnsi" w:cstheme="minorHAnsi"/>
          <w:b/>
          <w:color w:val="000000" w:themeColor="text1"/>
        </w:rPr>
        <w:lastRenderedPageBreak/>
        <w:t>Wrzesień:</w:t>
      </w:r>
    </w:p>
    <w:p w14:paraId="28D37EA8" w14:textId="55B01E7C" w:rsidR="00592A95" w:rsidRPr="00797CE1" w:rsidRDefault="00592A95" w:rsidP="00592A95">
      <w:pPr>
        <w:numPr>
          <w:ilvl w:val="0"/>
          <w:numId w:val="5"/>
        </w:numPr>
        <w:ind w:left="709" w:right="-2"/>
        <w:jc w:val="both"/>
        <w:rPr>
          <w:rFonts w:asciiTheme="minorHAnsi" w:hAnsiTheme="minorHAnsi" w:cstheme="minorHAnsi"/>
          <w:color w:val="000000" w:themeColor="text1"/>
        </w:rPr>
      </w:pPr>
      <w:r w:rsidRPr="00797CE1">
        <w:rPr>
          <w:rFonts w:asciiTheme="minorHAnsi" w:hAnsiTheme="minorHAnsi" w:cstheme="minorHAnsi"/>
          <w:color w:val="000000" w:themeColor="text1"/>
        </w:rPr>
        <w:t xml:space="preserve">Ocena kondycji </w:t>
      </w:r>
      <w:r w:rsidR="001A53D9" w:rsidRPr="00797CE1">
        <w:rPr>
          <w:rFonts w:asciiTheme="minorHAnsi" w:hAnsiTheme="minorHAnsi" w:cstheme="minorHAnsi"/>
          <w:color w:val="000000" w:themeColor="text1"/>
        </w:rPr>
        <w:t>finansowej Spółek gminnych (ŚTBS, Śremskie</w:t>
      </w:r>
      <w:r w:rsidR="00B877F5" w:rsidRPr="00797CE1">
        <w:rPr>
          <w:rFonts w:asciiTheme="minorHAnsi" w:hAnsiTheme="minorHAnsi" w:cstheme="minorHAnsi"/>
          <w:color w:val="000000" w:themeColor="text1"/>
        </w:rPr>
        <w:t xml:space="preserve"> Wodociągi</w:t>
      </w:r>
      <w:r w:rsidR="004208BE" w:rsidRPr="00797CE1">
        <w:rPr>
          <w:rFonts w:asciiTheme="minorHAnsi" w:hAnsiTheme="minorHAnsi" w:cstheme="minorHAnsi"/>
          <w:color w:val="000000" w:themeColor="text1"/>
        </w:rPr>
        <w:t xml:space="preserve">, PGK, Śremski Sport).  </w:t>
      </w:r>
    </w:p>
    <w:p w14:paraId="44511D66" w14:textId="6A891ABC" w:rsidR="00592A95" w:rsidRPr="00797CE1" w:rsidRDefault="00592A95" w:rsidP="00592A95">
      <w:pPr>
        <w:numPr>
          <w:ilvl w:val="0"/>
          <w:numId w:val="5"/>
        </w:numPr>
        <w:ind w:left="709" w:right="-2"/>
        <w:jc w:val="both"/>
        <w:rPr>
          <w:rFonts w:asciiTheme="minorHAnsi" w:hAnsiTheme="minorHAnsi" w:cstheme="minorHAnsi"/>
          <w:color w:val="000000" w:themeColor="text1"/>
        </w:rPr>
      </w:pPr>
      <w:r w:rsidRPr="00797CE1">
        <w:rPr>
          <w:rFonts w:asciiTheme="minorHAnsi" w:hAnsiTheme="minorHAnsi" w:cstheme="minorHAnsi"/>
          <w:color w:val="000000" w:themeColor="text1"/>
        </w:rPr>
        <w:t>Opiniowanie zgłoszonych projektów uchwał.</w:t>
      </w:r>
    </w:p>
    <w:p w14:paraId="5566327A" w14:textId="0BE18070" w:rsidR="00B91BED" w:rsidRPr="00797CE1" w:rsidRDefault="00B91BED" w:rsidP="00592A95">
      <w:pPr>
        <w:ind w:left="709" w:right="-2"/>
        <w:jc w:val="both"/>
        <w:rPr>
          <w:rFonts w:asciiTheme="minorHAnsi" w:hAnsiTheme="minorHAnsi" w:cstheme="minorHAnsi"/>
          <w:color w:val="000000" w:themeColor="text1"/>
        </w:rPr>
      </w:pPr>
    </w:p>
    <w:p w14:paraId="7EE111D3" w14:textId="77777777" w:rsidR="000122E8" w:rsidRPr="00797CE1" w:rsidRDefault="000122E8" w:rsidP="00B91BED">
      <w:pPr>
        <w:ind w:right="-459"/>
        <w:jc w:val="both"/>
        <w:rPr>
          <w:rFonts w:asciiTheme="minorHAnsi" w:hAnsiTheme="minorHAnsi" w:cstheme="minorHAnsi"/>
          <w:color w:val="000000" w:themeColor="text1"/>
        </w:rPr>
      </w:pPr>
    </w:p>
    <w:p w14:paraId="3C567E01" w14:textId="77777777" w:rsidR="00B91BED" w:rsidRPr="00797CE1" w:rsidRDefault="00B91BED" w:rsidP="00B91BED">
      <w:pPr>
        <w:ind w:right="-2"/>
        <w:jc w:val="both"/>
        <w:rPr>
          <w:rFonts w:asciiTheme="minorHAnsi" w:hAnsiTheme="minorHAnsi" w:cstheme="minorHAnsi"/>
          <w:b/>
          <w:color w:val="000000" w:themeColor="text1"/>
        </w:rPr>
      </w:pPr>
      <w:r w:rsidRPr="00797CE1">
        <w:rPr>
          <w:rFonts w:asciiTheme="minorHAnsi" w:hAnsiTheme="minorHAnsi" w:cstheme="minorHAnsi"/>
          <w:b/>
          <w:color w:val="000000" w:themeColor="text1"/>
        </w:rPr>
        <w:t>Październik:</w:t>
      </w:r>
    </w:p>
    <w:p w14:paraId="020573E7" w14:textId="77777777" w:rsidR="00592A95" w:rsidRPr="00797CE1" w:rsidRDefault="00236703" w:rsidP="00592A95">
      <w:pPr>
        <w:pStyle w:val="Akapitzlist"/>
        <w:numPr>
          <w:ilvl w:val="3"/>
          <w:numId w:val="6"/>
        </w:numPr>
        <w:ind w:left="709" w:right="-2"/>
        <w:jc w:val="both"/>
        <w:rPr>
          <w:rFonts w:asciiTheme="minorHAnsi" w:hAnsiTheme="minorHAnsi" w:cstheme="minorHAnsi"/>
          <w:color w:val="000000" w:themeColor="text1"/>
        </w:rPr>
      </w:pPr>
      <w:r w:rsidRPr="00797CE1">
        <w:rPr>
          <w:rFonts w:asciiTheme="minorHAnsi" w:hAnsiTheme="minorHAnsi" w:cstheme="minorHAnsi"/>
          <w:color w:val="000000" w:themeColor="text1"/>
        </w:rPr>
        <w:t>Analiza stawek podatkowych pobieranych przez gminę Śrem oraz określenie ich wysokości na rok 202</w:t>
      </w:r>
      <w:r w:rsidR="00592A95" w:rsidRPr="00797CE1">
        <w:rPr>
          <w:rFonts w:asciiTheme="minorHAnsi" w:hAnsiTheme="minorHAnsi" w:cstheme="minorHAnsi"/>
          <w:color w:val="000000" w:themeColor="text1"/>
        </w:rPr>
        <w:t>6</w:t>
      </w:r>
      <w:r w:rsidRPr="00797CE1">
        <w:rPr>
          <w:rFonts w:asciiTheme="minorHAnsi" w:hAnsiTheme="minorHAnsi" w:cstheme="minorHAnsi"/>
          <w:color w:val="000000" w:themeColor="text1"/>
        </w:rPr>
        <w:t>.</w:t>
      </w:r>
    </w:p>
    <w:p w14:paraId="499DA9A5" w14:textId="022935E6" w:rsidR="00592A95" w:rsidRPr="00797CE1" w:rsidRDefault="00592A95" w:rsidP="00592A95">
      <w:pPr>
        <w:pStyle w:val="Akapitzlist"/>
        <w:numPr>
          <w:ilvl w:val="3"/>
          <w:numId w:val="6"/>
        </w:numPr>
        <w:ind w:left="709" w:right="-2"/>
        <w:jc w:val="both"/>
        <w:rPr>
          <w:rFonts w:asciiTheme="minorHAnsi" w:hAnsiTheme="minorHAnsi" w:cstheme="minorHAnsi"/>
          <w:color w:val="000000" w:themeColor="text1"/>
        </w:rPr>
      </w:pPr>
      <w:r w:rsidRPr="00797CE1">
        <w:rPr>
          <w:rFonts w:asciiTheme="minorHAnsi" w:hAnsiTheme="minorHAnsi" w:cstheme="minorHAnsi"/>
          <w:color w:val="000000" w:themeColor="text1"/>
        </w:rPr>
        <w:t>Opiniowanie zgłoszonych projektów uchwał.</w:t>
      </w:r>
    </w:p>
    <w:p w14:paraId="78C87EF0" w14:textId="77777777" w:rsidR="00B91BED" w:rsidRPr="00797CE1" w:rsidRDefault="00B91BED" w:rsidP="00B91BED">
      <w:pPr>
        <w:ind w:right="-459"/>
        <w:jc w:val="both"/>
        <w:rPr>
          <w:rFonts w:asciiTheme="minorHAnsi" w:hAnsiTheme="minorHAnsi" w:cstheme="minorHAnsi"/>
          <w:color w:val="000000" w:themeColor="text1"/>
        </w:rPr>
      </w:pPr>
    </w:p>
    <w:p w14:paraId="3EBAC063" w14:textId="77777777" w:rsidR="00B91BED" w:rsidRPr="00797CE1" w:rsidRDefault="00B91BED" w:rsidP="00B91BED">
      <w:pPr>
        <w:ind w:right="-459"/>
        <w:jc w:val="both"/>
        <w:rPr>
          <w:rFonts w:asciiTheme="minorHAnsi" w:hAnsiTheme="minorHAnsi" w:cstheme="minorHAnsi"/>
          <w:color w:val="000000" w:themeColor="text1"/>
        </w:rPr>
      </w:pPr>
    </w:p>
    <w:p w14:paraId="1D7371E7" w14:textId="77777777" w:rsidR="00B91BED" w:rsidRPr="00797CE1" w:rsidRDefault="00B91BED" w:rsidP="00B91BED">
      <w:pPr>
        <w:ind w:right="-459"/>
        <w:jc w:val="both"/>
        <w:rPr>
          <w:rFonts w:asciiTheme="minorHAnsi" w:hAnsiTheme="minorHAnsi" w:cstheme="minorHAnsi"/>
          <w:color w:val="000000" w:themeColor="text1"/>
        </w:rPr>
      </w:pPr>
      <w:r w:rsidRPr="00797CE1">
        <w:rPr>
          <w:rFonts w:asciiTheme="minorHAnsi" w:hAnsiTheme="minorHAnsi" w:cstheme="minorHAnsi"/>
          <w:b/>
          <w:color w:val="000000" w:themeColor="text1"/>
        </w:rPr>
        <w:t>Listopad:</w:t>
      </w:r>
    </w:p>
    <w:p w14:paraId="70E57FE2" w14:textId="13CE1626" w:rsidR="00B91BED" w:rsidRPr="00797CE1" w:rsidRDefault="00B91BED" w:rsidP="00B91BED">
      <w:pPr>
        <w:numPr>
          <w:ilvl w:val="0"/>
          <w:numId w:val="7"/>
        </w:numPr>
        <w:ind w:right="-2"/>
        <w:jc w:val="both"/>
        <w:rPr>
          <w:rFonts w:asciiTheme="minorHAnsi" w:hAnsiTheme="minorHAnsi" w:cstheme="minorHAnsi"/>
          <w:color w:val="000000" w:themeColor="text1"/>
        </w:rPr>
      </w:pPr>
      <w:r w:rsidRPr="00797CE1">
        <w:rPr>
          <w:rFonts w:asciiTheme="minorHAnsi" w:hAnsiTheme="minorHAnsi" w:cstheme="minorHAnsi"/>
          <w:color w:val="000000" w:themeColor="text1"/>
        </w:rPr>
        <w:t>Informacja na temat pozyskiwania środków zewnętrznych przez gmin</w:t>
      </w:r>
      <w:r w:rsidR="000122E8" w:rsidRPr="00797CE1">
        <w:rPr>
          <w:rFonts w:asciiTheme="minorHAnsi" w:hAnsiTheme="minorHAnsi" w:cstheme="minorHAnsi"/>
          <w:color w:val="000000" w:themeColor="text1"/>
        </w:rPr>
        <w:t>ę</w:t>
      </w:r>
      <w:r w:rsidRPr="00797CE1">
        <w:rPr>
          <w:rFonts w:asciiTheme="minorHAnsi" w:hAnsiTheme="minorHAnsi" w:cstheme="minorHAnsi"/>
          <w:color w:val="000000" w:themeColor="text1"/>
        </w:rPr>
        <w:t xml:space="preserve"> Śrem w roku 202</w:t>
      </w:r>
      <w:r w:rsidR="00592A95" w:rsidRPr="00797CE1">
        <w:rPr>
          <w:rFonts w:asciiTheme="minorHAnsi" w:hAnsiTheme="minorHAnsi" w:cstheme="minorHAnsi"/>
          <w:color w:val="000000" w:themeColor="text1"/>
        </w:rPr>
        <w:t>5</w:t>
      </w:r>
      <w:r w:rsidRPr="00797CE1">
        <w:rPr>
          <w:rFonts w:asciiTheme="minorHAnsi" w:hAnsiTheme="minorHAnsi" w:cstheme="minorHAnsi"/>
          <w:color w:val="000000" w:themeColor="text1"/>
        </w:rPr>
        <w:t xml:space="preserve"> oraz możliwości ich pozyskania w roku 202</w:t>
      </w:r>
      <w:r w:rsidR="00592A95" w:rsidRPr="00797CE1">
        <w:rPr>
          <w:rFonts w:asciiTheme="minorHAnsi" w:hAnsiTheme="minorHAnsi" w:cstheme="minorHAnsi"/>
          <w:color w:val="000000" w:themeColor="text1"/>
        </w:rPr>
        <w:t>6</w:t>
      </w:r>
      <w:r w:rsidRPr="00797CE1">
        <w:rPr>
          <w:rFonts w:asciiTheme="minorHAnsi" w:hAnsiTheme="minorHAnsi" w:cstheme="minorHAnsi"/>
          <w:color w:val="000000" w:themeColor="text1"/>
        </w:rPr>
        <w:t>.</w:t>
      </w:r>
    </w:p>
    <w:p w14:paraId="43EA2060" w14:textId="3ECF7879" w:rsidR="00B91BED" w:rsidRPr="00797CE1" w:rsidRDefault="00B91BED" w:rsidP="00B91BED">
      <w:pPr>
        <w:numPr>
          <w:ilvl w:val="0"/>
          <w:numId w:val="7"/>
        </w:numPr>
        <w:ind w:right="-2"/>
        <w:jc w:val="both"/>
        <w:rPr>
          <w:rFonts w:asciiTheme="minorHAnsi" w:hAnsiTheme="minorHAnsi" w:cstheme="minorHAnsi"/>
          <w:color w:val="000000" w:themeColor="text1"/>
        </w:rPr>
      </w:pPr>
      <w:r w:rsidRPr="00797CE1">
        <w:rPr>
          <w:rFonts w:asciiTheme="minorHAnsi" w:hAnsiTheme="minorHAnsi" w:cstheme="minorHAnsi"/>
          <w:color w:val="000000" w:themeColor="text1"/>
        </w:rPr>
        <w:t>Opiniowanie zgłoszonych projektów uchwał.</w:t>
      </w:r>
    </w:p>
    <w:p w14:paraId="07E8E615" w14:textId="77777777" w:rsidR="00B91BED" w:rsidRPr="00797CE1" w:rsidRDefault="00B91BED" w:rsidP="00B91BED">
      <w:pPr>
        <w:ind w:right="-459"/>
        <w:jc w:val="both"/>
        <w:rPr>
          <w:rFonts w:asciiTheme="minorHAnsi" w:hAnsiTheme="minorHAnsi" w:cstheme="minorHAnsi"/>
          <w:color w:val="000000" w:themeColor="text1"/>
        </w:rPr>
      </w:pPr>
    </w:p>
    <w:p w14:paraId="0E87A7E5" w14:textId="77777777" w:rsidR="00B91BED" w:rsidRPr="00797CE1" w:rsidRDefault="00B91BED" w:rsidP="00B91BED">
      <w:pPr>
        <w:ind w:right="-459"/>
        <w:jc w:val="both"/>
        <w:rPr>
          <w:rFonts w:asciiTheme="minorHAnsi" w:hAnsiTheme="minorHAnsi" w:cstheme="minorHAnsi"/>
          <w:color w:val="000000" w:themeColor="text1"/>
        </w:rPr>
      </w:pPr>
    </w:p>
    <w:p w14:paraId="0540AC86" w14:textId="77777777" w:rsidR="00B91BED" w:rsidRPr="00797CE1" w:rsidRDefault="00B91BED" w:rsidP="00B91BED">
      <w:pPr>
        <w:ind w:right="-459"/>
        <w:jc w:val="both"/>
        <w:rPr>
          <w:rFonts w:asciiTheme="minorHAnsi" w:hAnsiTheme="minorHAnsi" w:cstheme="minorHAnsi"/>
          <w:b/>
          <w:color w:val="000000" w:themeColor="text1"/>
        </w:rPr>
      </w:pPr>
      <w:r w:rsidRPr="00797CE1">
        <w:rPr>
          <w:rFonts w:asciiTheme="minorHAnsi" w:hAnsiTheme="minorHAnsi" w:cstheme="minorHAnsi"/>
          <w:b/>
          <w:color w:val="000000" w:themeColor="text1"/>
        </w:rPr>
        <w:t>Grudzień:</w:t>
      </w:r>
    </w:p>
    <w:p w14:paraId="1D274A3A" w14:textId="7547B0D4" w:rsidR="00B91BED" w:rsidRPr="00797CE1" w:rsidRDefault="00B91BED" w:rsidP="00B91BED">
      <w:pPr>
        <w:numPr>
          <w:ilvl w:val="0"/>
          <w:numId w:val="8"/>
        </w:numPr>
        <w:ind w:right="-2"/>
        <w:jc w:val="both"/>
        <w:rPr>
          <w:rFonts w:asciiTheme="minorHAnsi" w:hAnsiTheme="minorHAnsi" w:cstheme="minorHAnsi"/>
          <w:color w:val="000000" w:themeColor="text1"/>
        </w:rPr>
      </w:pPr>
      <w:r w:rsidRPr="00797CE1">
        <w:rPr>
          <w:rFonts w:asciiTheme="minorHAnsi" w:hAnsiTheme="minorHAnsi" w:cstheme="minorHAnsi"/>
          <w:color w:val="000000" w:themeColor="text1"/>
        </w:rPr>
        <w:t>Zaopiniowanie projektu budżetu gminy Śrem na 202</w:t>
      </w:r>
      <w:r w:rsidR="00592A95" w:rsidRPr="00797CE1">
        <w:rPr>
          <w:rFonts w:asciiTheme="minorHAnsi" w:hAnsiTheme="minorHAnsi" w:cstheme="minorHAnsi"/>
          <w:color w:val="000000" w:themeColor="text1"/>
        </w:rPr>
        <w:t>6</w:t>
      </w:r>
      <w:r w:rsidRPr="00797CE1">
        <w:rPr>
          <w:rFonts w:asciiTheme="minorHAnsi" w:hAnsiTheme="minorHAnsi" w:cstheme="minorHAnsi"/>
          <w:color w:val="000000" w:themeColor="text1"/>
        </w:rPr>
        <w:t xml:space="preserve"> r.</w:t>
      </w:r>
    </w:p>
    <w:p w14:paraId="075759BB" w14:textId="71625FFE" w:rsidR="00B91BED" w:rsidRPr="00797CE1" w:rsidRDefault="00CB7EDA" w:rsidP="00B91BED">
      <w:pPr>
        <w:numPr>
          <w:ilvl w:val="0"/>
          <w:numId w:val="8"/>
        </w:numPr>
        <w:ind w:right="-2"/>
        <w:jc w:val="both"/>
        <w:rPr>
          <w:rFonts w:asciiTheme="minorHAnsi" w:hAnsiTheme="minorHAnsi" w:cstheme="minorHAnsi"/>
          <w:color w:val="000000" w:themeColor="text1"/>
        </w:rPr>
      </w:pPr>
      <w:r w:rsidRPr="00797CE1">
        <w:rPr>
          <w:rFonts w:asciiTheme="minorHAnsi" w:hAnsiTheme="minorHAnsi" w:cstheme="minorHAnsi"/>
          <w:color w:val="000000" w:themeColor="text1"/>
        </w:rPr>
        <w:t>Przyjęcie planu pracy K</w:t>
      </w:r>
      <w:r w:rsidR="00B91BED" w:rsidRPr="00797CE1">
        <w:rPr>
          <w:rFonts w:asciiTheme="minorHAnsi" w:hAnsiTheme="minorHAnsi" w:cstheme="minorHAnsi"/>
          <w:color w:val="000000" w:themeColor="text1"/>
        </w:rPr>
        <w:t>om</w:t>
      </w:r>
      <w:r w:rsidR="000122E8" w:rsidRPr="00797CE1">
        <w:rPr>
          <w:rFonts w:asciiTheme="minorHAnsi" w:hAnsiTheme="minorHAnsi" w:cstheme="minorHAnsi"/>
          <w:color w:val="000000" w:themeColor="text1"/>
        </w:rPr>
        <w:t>isji na 202</w:t>
      </w:r>
      <w:r w:rsidR="00592A95" w:rsidRPr="00797CE1">
        <w:rPr>
          <w:rFonts w:asciiTheme="minorHAnsi" w:hAnsiTheme="minorHAnsi" w:cstheme="minorHAnsi"/>
          <w:color w:val="000000" w:themeColor="text1"/>
        </w:rPr>
        <w:t>6</w:t>
      </w:r>
      <w:r w:rsidR="00B91BED" w:rsidRPr="00797CE1">
        <w:rPr>
          <w:rFonts w:asciiTheme="minorHAnsi" w:hAnsiTheme="minorHAnsi" w:cstheme="minorHAnsi"/>
          <w:color w:val="000000" w:themeColor="text1"/>
        </w:rPr>
        <w:t xml:space="preserve"> r.</w:t>
      </w:r>
    </w:p>
    <w:p w14:paraId="3D1A196D" w14:textId="77777777" w:rsidR="00B91BED" w:rsidRPr="00797CE1" w:rsidRDefault="00B91BED" w:rsidP="00B91BED">
      <w:pPr>
        <w:numPr>
          <w:ilvl w:val="0"/>
          <w:numId w:val="8"/>
        </w:numPr>
        <w:ind w:right="-2"/>
        <w:jc w:val="both"/>
        <w:rPr>
          <w:rFonts w:asciiTheme="minorHAnsi" w:hAnsiTheme="minorHAnsi" w:cstheme="minorHAnsi"/>
          <w:color w:val="000000" w:themeColor="text1"/>
        </w:rPr>
      </w:pPr>
      <w:r w:rsidRPr="00797CE1">
        <w:rPr>
          <w:rFonts w:asciiTheme="minorHAnsi" w:hAnsiTheme="minorHAnsi" w:cstheme="minorHAnsi"/>
          <w:color w:val="000000" w:themeColor="text1"/>
        </w:rPr>
        <w:t>Opiniowanie zgłoszonych zagadnień i projektów uchwał.</w:t>
      </w:r>
    </w:p>
    <w:p w14:paraId="2D4E30CF" w14:textId="77777777" w:rsidR="00B91BED" w:rsidRPr="00797CE1" w:rsidRDefault="00B91BED" w:rsidP="00B91BED">
      <w:pPr>
        <w:ind w:right="-459"/>
        <w:jc w:val="both"/>
        <w:rPr>
          <w:rFonts w:asciiTheme="minorHAnsi" w:hAnsiTheme="minorHAnsi" w:cstheme="minorHAnsi"/>
          <w:color w:val="000000" w:themeColor="text1"/>
        </w:rPr>
      </w:pPr>
    </w:p>
    <w:p w14:paraId="2BB3303F" w14:textId="77777777" w:rsidR="00B91BED" w:rsidRPr="00797CE1" w:rsidRDefault="00B91BED" w:rsidP="00B91BED">
      <w:pPr>
        <w:ind w:left="4956" w:firstLine="708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C542129" w14:textId="77777777" w:rsidR="001A53D9" w:rsidRPr="00797CE1" w:rsidRDefault="001A53D9" w:rsidP="00B91BED">
      <w:pPr>
        <w:ind w:left="4956" w:firstLine="708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44E9976" w14:textId="77777777" w:rsidR="00B91BED" w:rsidRPr="00797CE1" w:rsidRDefault="00B91BED" w:rsidP="00B91BED">
      <w:pPr>
        <w:ind w:left="4956" w:firstLine="708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F640EAD" w14:textId="04BFC439" w:rsidR="00FE02F9" w:rsidRPr="00797CE1" w:rsidRDefault="00FE02F9" w:rsidP="00FE02F9">
      <w:pPr>
        <w:ind w:left="4956"/>
        <w:jc w:val="center"/>
        <w:rPr>
          <w:rFonts w:asciiTheme="minorHAnsi" w:hAnsiTheme="minorHAnsi" w:cstheme="minorHAnsi"/>
          <w:color w:val="000000" w:themeColor="text1"/>
          <w:szCs w:val="28"/>
        </w:rPr>
      </w:pPr>
      <w:r w:rsidRPr="00797CE1">
        <w:rPr>
          <w:rFonts w:asciiTheme="minorHAnsi" w:hAnsiTheme="minorHAnsi" w:cstheme="minorHAnsi"/>
          <w:color w:val="000000" w:themeColor="text1"/>
          <w:szCs w:val="28"/>
        </w:rPr>
        <w:t>Przewodnicząca</w:t>
      </w:r>
    </w:p>
    <w:p w14:paraId="1826D376" w14:textId="2252D19D" w:rsidR="00B91BED" w:rsidRPr="00797CE1" w:rsidRDefault="00FE02F9" w:rsidP="00FE02F9">
      <w:pPr>
        <w:ind w:left="4956"/>
        <w:jc w:val="center"/>
        <w:rPr>
          <w:rFonts w:asciiTheme="minorHAnsi" w:hAnsiTheme="minorHAnsi" w:cstheme="minorHAnsi"/>
          <w:color w:val="000000" w:themeColor="text1"/>
          <w:szCs w:val="28"/>
        </w:rPr>
      </w:pPr>
      <w:r w:rsidRPr="00797CE1">
        <w:rPr>
          <w:rFonts w:asciiTheme="minorHAnsi" w:hAnsiTheme="minorHAnsi" w:cstheme="minorHAnsi"/>
          <w:color w:val="000000" w:themeColor="text1"/>
          <w:szCs w:val="28"/>
        </w:rPr>
        <w:t>Komisji Budżetowej</w:t>
      </w:r>
    </w:p>
    <w:p w14:paraId="07060EB8" w14:textId="549F2D82" w:rsidR="00B91BED" w:rsidRPr="00797CE1" w:rsidRDefault="00FE02F9" w:rsidP="00FE02F9">
      <w:pPr>
        <w:pStyle w:val="Tekstpodstawowy3"/>
        <w:spacing w:after="0"/>
        <w:ind w:left="4956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797CE1">
        <w:rPr>
          <w:rFonts w:asciiTheme="minorHAnsi" w:hAnsiTheme="minorHAnsi" w:cstheme="minorHAnsi"/>
          <w:color w:val="000000" w:themeColor="text1"/>
          <w:sz w:val="28"/>
          <w:szCs w:val="28"/>
        </w:rPr>
        <w:t>/-/ Katarzyna Łeńska-Szewczak</w:t>
      </w:r>
    </w:p>
    <w:p w14:paraId="0E6F60BE" w14:textId="77777777" w:rsidR="00B91BED" w:rsidRPr="00797CE1" w:rsidRDefault="00B91BED" w:rsidP="00B91BED">
      <w:pPr>
        <w:pStyle w:val="Tekstpodstawowy3"/>
        <w:spacing w:after="0"/>
        <w:jc w:val="both"/>
        <w:rPr>
          <w:rFonts w:asciiTheme="minorHAnsi" w:hAnsiTheme="minorHAnsi" w:cstheme="minorHAnsi"/>
          <w:color w:val="000000" w:themeColor="text1"/>
          <w:sz w:val="32"/>
        </w:rPr>
      </w:pPr>
    </w:p>
    <w:p w14:paraId="61DF1FD4" w14:textId="77777777" w:rsidR="00B91BED" w:rsidRPr="00797CE1" w:rsidRDefault="00B91BED">
      <w:pPr>
        <w:rPr>
          <w:rFonts w:asciiTheme="minorHAnsi" w:hAnsiTheme="minorHAnsi" w:cstheme="minorHAnsi"/>
          <w:color w:val="000000" w:themeColor="text1"/>
        </w:rPr>
      </w:pPr>
    </w:p>
    <w:sectPr w:rsidR="00B91BED" w:rsidRPr="00797C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3C934" w14:textId="77777777" w:rsidR="009B1BB7" w:rsidRDefault="009B1BB7" w:rsidP="00592A95">
      <w:r>
        <w:separator/>
      </w:r>
    </w:p>
  </w:endnote>
  <w:endnote w:type="continuationSeparator" w:id="0">
    <w:p w14:paraId="1C7E369B" w14:textId="77777777" w:rsidR="009B1BB7" w:rsidRDefault="009B1BB7" w:rsidP="00592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56EDF" w14:textId="77777777" w:rsidR="009B1BB7" w:rsidRDefault="009B1BB7" w:rsidP="00592A95">
      <w:r>
        <w:separator/>
      </w:r>
    </w:p>
  </w:footnote>
  <w:footnote w:type="continuationSeparator" w:id="0">
    <w:p w14:paraId="40479D8A" w14:textId="77777777" w:rsidR="009B1BB7" w:rsidRDefault="009B1BB7" w:rsidP="00592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09756" w14:textId="30ACF895" w:rsidR="00592A95" w:rsidRPr="00592A95" w:rsidRDefault="00592A95" w:rsidP="00592A95">
    <w:pPr>
      <w:pStyle w:val="Nagwek"/>
      <w:jc w:val="center"/>
      <w:rPr>
        <w:sz w:val="28"/>
        <w:szCs w:val="28"/>
      </w:rPr>
    </w:pPr>
    <w:r w:rsidRPr="00592A95">
      <w:rPr>
        <w:sz w:val="28"/>
        <w:szCs w:val="28"/>
      </w:rPr>
      <w:t>-projekt-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D711A"/>
    <w:multiLevelType w:val="hybridMultilevel"/>
    <w:tmpl w:val="20663DF8"/>
    <w:lvl w:ilvl="0" w:tplc="5CB28B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A32261"/>
    <w:multiLevelType w:val="hybridMultilevel"/>
    <w:tmpl w:val="CB38C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43DEB"/>
    <w:multiLevelType w:val="hybridMultilevel"/>
    <w:tmpl w:val="DE0CFB48"/>
    <w:lvl w:ilvl="0" w:tplc="015C82FE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075226C"/>
    <w:multiLevelType w:val="hybridMultilevel"/>
    <w:tmpl w:val="F7643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E69D1"/>
    <w:multiLevelType w:val="hybridMultilevel"/>
    <w:tmpl w:val="96C20FFA"/>
    <w:lvl w:ilvl="0" w:tplc="4D5A0AE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A3359"/>
    <w:multiLevelType w:val="hybridMultilevel"/>
    <w:tmpl w:val="5E5A3360"/>
    <w:lvl w:ilvl="0" w:tplc="45D45278">
      <w:start w:val="1"/>
      <w:numFmt w:val="decimal"/>
      <w:lvlText w:val="%1."/>
      <w:lvlJc w:val="left"/>
      <w:pPr>
        <w:ind w:left="1788" w:hanging="108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12975A6"/>
    <w:multiLevelType w:val="hybridMultilevel"/>
    <w:tmpl w:val="BF8C1694"/>
    <w:lvl w:ilvl="0" w:tplc="7700CED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F2C79"/>
    <w:multiLevelType w:val="hybridMultilevel"/>
    <w:tmpl w:val="18B430E8"/>
    <w:lvl w:ilvl="0" w:tplc="321243B0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BBF27DB"/>
    <w:multiLevelType w:val="hybridMultilevel"/>
    <w:tmpl w:val="071633AE"/>
    <w:lvl w:ilvl="0" w:tplc="F1C482A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EE54A1"/>
    <w:multiLevelType w:val="hybridMultilevel"/>
    <w:tmpl w:val="ED7A0052"/>
    <w:lvl w:ilvl="0" w:tplc="71508C9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5460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46305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76920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35261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8144474">
    <w:abstractNumId w:val="8"/>
  </w:num>
  <w:num w:numId="6" w16cid:durableId="11883671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22039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26734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5165247">
    <w:abstractNumId w:val="8"/>
  </w:num>
  <w:num w:numId="10" w16cid:durableId="636569148">
    <w:abstractNumId w:val="0"/>
  </w:num>
  <w:num w:numId="11" w16cid:durableId="1632633854">
    <w:abstractNumId w:val="4"/>
  </w:num>
  <w:num w:numId="12" w16cid:durableId="13744250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ED"/>
    <w:rsid w:val="000072FE"/>
    <w:rsid w:val="000122E8"/>
    <w:rsid w:val="0002781B"/>
    <w:rsid w:val="000361C9"/>
    <w:rsid w:val="00042D1F"/>
    <w:rsid w:val="00106DB8"/>
    <w:rsid w:val="00110D78"/>
    <w:rsid w:val="001A53D9"/>
    <w:rsid w:val="001C618C"/>
    <w:rsid w:val="0021150B"/>
    <w:rsid w:val="00236703"/>
    <w:rsid w:val="002F16E4"/>
    <w:rsid w:val="00311154"/>
    <w:rsid w:val="003132C7"/>
    <w:rsid w:val="00401F08"/>
    <w:rsid w:val="004208BE"/>
    <w:rsid w:val="004B6FBF"/>
    <w:rsid w:val="005274F0"/>
    <w:rsid w:val="00550483"/>
    <w:rsid w:val="00592A95"/>
    <w:rsid w:val="005C33CF"/>
    <w:rsid w:val="00624EC6"/>
    <w:rsid w:val="006F1AA4"/>
    <w:rsid w:val="00797CE1"/>
    <w:rsid w:val="0082742B"/>
    <w:rsid w:val="008531E6"/>
    <w:rsid w:val="0089711F"/>
    <w:rsid w:val="008A0020"/>
    <w:rsid w:val="00926AA4"/>
    <w:rsid w:val="009328CA"/>
    <w:rsid w:val="009B1BB7"/>
    <w:rsid w:val="00A74AE0"/>
    <w:rsid w:val="00B716E5"/>
    <w:rsid w:val="00B877F5"/>
    <w:rsid w:val="00B91BED"/>
    <w:rsid w:val="00BC6BC1"/>
    <w:rsid w:val="00C6753B"/>
    <w:rsid w:val="00CB7EDA"/>
    <w:rsid w:val="00D7191A"/>
    <w:rsid w:val="00D75741"/>
    <w:rsid w:val="00E23666"/>
    <w:rsid w:val="00E8149B"/>
    <w:rsid w:val="00E93D85"/>
    <w:rsid w:val="00FE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7CFC9"/>
  <w15:docId w15:val="{0CBCC1C0-547B-4BEF-B4E4-B4431A84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BE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91BE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B91B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91BE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91BE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3670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92A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2A95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ratajczak</dc:creator>
  <cp:lastModifiedBy>Jolanta Napieralska</cp:lastModifiedBy>
  <cp:revision>2</cp:revision>
  <cp:lastPrinted>2022-12-08T10:13:00Z</cp:lastPrinted>
  <dcterms:created xsi:type="dcterms:W3CDTF">2024-12-03T10:40:00Z</dcterms:created>
  <dcterms:modified xsi:type="dcterms:W3CDTF">2024-12-03T10:40:00Z</dcterms:modified>
</cp:coreProperties>
</file>